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附件1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中共衡南县委组织部2022年公开遴选工作人员计划表</w:t>
      </w:r>
    </w:p>
    <w:tbl>
      <w:tblPr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90"/>
        <w:gridCol w:w="307"/>
        <w:gridCol w:w="307"/>
        <w:gridCol w:w="307"/>
        <w:gridCol w:w="2336"/>
        <w:gridCol w:w="503"/>
        <w:gridCol w:w="308"/>
        <w:gridCol w:w="324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单位名称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职位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名称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遴选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计划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性别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年龄要求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最低学历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要求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要求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其他要求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中共衡南县委组织部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综合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35周岁及以下（1986年11月14日以后出生）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大学本科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有一定的政策理论水平、较好的文字综合能力、较强的语言表达能力。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附件2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中共衡南县委组织部2022年公开遴选工作人员报名表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报考岗位：</w:t>
      </w:r>
    </w:p>
    <w:tbl>
      <w:tblPr>
        <w:tblW w:w="10697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745"/>
        <w:gridCol w:w="1076"/>
        <w:gridCol w:w="562"/>
        <w:gridCol w:w="1257"/>
        <w:gridCol w:w="431"/>
        <w:gridCol w:w="452"/>
        <w:gridCol w:w="203"/>
        <w:gridCol w:w="368"/>
        <w:gridCol w:w="494"/>
        <w:gridCol w:w="473"/>
        <w:gridCol w:w="460"/>
        <w:gridCol w:w="720"/>
        <w:gridCol w:w="624"/>
        <w:gridCol w:w="1207"/>
        <w:gridCol w:w="62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姓 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性别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出生日期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籍 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政治面貌</w:t>
            </w:r>
          </w:p>
        </w:tc>
        <w:tc>
          <w:tcPr>
            <w:tcW w:w="0" w:type="auto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民族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 历学 位</w:t>
            </w:r>
          </w:p>
        </w:tc>
        <w:tc>
          <w:tcPr>
            <w:tcW w:w="0" w:type="auto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入党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时 间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毕业院校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及专业</w:t>
            </w:r>
          </w:p>
        </w:tc>
        <w:tc>
          <w:tcPr>
            <w:tcW w:w="0" w:type="auto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毕业时间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参加工作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时间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现工作单位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及职务</w:t>
            </w:r>
          </w:p>
        </w:tc>
        <w:tc>
          <w:tcPr>
            <w:tcW w:w="0" w:type="auto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单位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性质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身份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身份证号</w:t>
            </w:r>
          </w:p>
        </w:tc>
        <w:tc>
          <w:tcPr>
            <w:tcW w:w="0" w:type="auto"/>
            <w:gridSpan w:val="7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联系电话</w:t>
            </w:r>
          </w:p>
        </w:tc>
        <w:tc>
          <w:tcPr>
            <w:tcW w:w="0" w:type="auto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家庭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主要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成员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情况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称 谓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姓 名</w:t>
            </w:r>
          </w:p>
        </w:tc>
        <w:tc>
          <w:tcPr>
            <w:tcW w:w="0" w:type="auto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出生年月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政治面貌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工作单位及职务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历</w:t>
            </w:r>
          </w:p>
        </w:tc>
        <w:tc>
          <w:tcPr>
            <w:tcW w:w="0" w:type="auto"/>
            <w:gridSpan w:val="1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工作期间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奖惩情况</w:t>
            </w:r>
          </w:p>
        </w:tc>
        <w:tc>
          <w:tcPr>
            <w:tcW w:w="0" w:type="auto"/>
            <w:gridSpan w:val="1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4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报考人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单 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意 见</w:t>
            </w:r>
          </w:p>
        </w:tc>
        <w:tc>
          <w:tcPr>
            <w:tcW w:w="0" w:type="auto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单位领导签字： （盖章）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年 月 日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资格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审查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意见</w:t>
            </w:r>
          </w:p>
        </w:tc>
        <w:tc>
          <w:tcPr>
            <w:tcW w:w="0" w:type="auto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负责人签字： （盖章）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1A1426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2022-11-14T03:52:10Z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B72C49BD46854685977860977CB9B1C0</vt:lpwstr>
  </property>
</Properties>
</file>