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邵阳市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考试录用公务员集中面试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考生纪律规定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left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1.考生须带齐笔试准考证、第二代居民身份证(或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有效期内的临时身份证、公安部门出具的户籍证明，不含电子身份证)于面试当天上午7:00开始入场，进入相应候考集合室，7:30仍未到达邵阳市技师学院教学楼一楼大厅的考生，不得进入相应候考集合室，按自动弃权处理，不得参加面试。</w:t>
      </w:r>
    </w:p>
    <w:p>
      <w:pPr>
        <w:widowControl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.考生应</w:t>
      </w:r>
      <w:r>
        <w:rPr>
          <w:rFonts w:eastAsia="仿宋_GB2312"/>
          <w:sz w:val="32"/>
          <w:szCs w:val="32"/>
        </w:rPr>
        <w:t>遵守考点封闭管理规定。进入考点即关闭</w:t>
      </w:r>
      <w:r>
        <w:rPr>
          <w:rFonts w:eastAsia="仿宋_GB2312"/>
          <w:sz w:val="32"/>
        </w:rPr>
        <w:t>手机等通讯工具及其他智能穿戴设备</w:t>
      </w:r>
      <w:r>
        <w:rPr>
          <w:rFonts w:eastAsia="仿宋_GB2312"/>
          <w:sz w:val="32"/>
          <w:szCs w:val="32"/>
        </w:rPr>
        <w:t>并交相关工作人员，面试结束取回，离开考</w:t>
      </w:r>
      <w:r>
        <w:rPr>
          <w:rFonts w:hint="eastAsia" w:eastAsia="仿宋_GB2312"/>
          <w:sz w:val="32"/>
          <w:szCs w:val="32"/>
          <w:lang w:eastAsia="zh-CN"/>
        </w:rPr>
        <w:t>点</w:t>
      </w:r>
      <w:r>
        <w:rPr>
          <w:rFonts w:eastAsia="仿宋_GB2312"/>
          <w:sz w:val="32"/>
          <w:szCs w:val="32"/>
        </w:rPr>
        <w:t>才能开启。</w:t>
      </w:r>
    </w:p>
    <w:p>
      <w:pPr>
        <w:widowControl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.考生通过抽签确定</w:t>
      </w:r>
      <w:r>
        <w:rPr>
          <w:rFonts w:hint="eastAsia" w:eastAsia="仿宋_GB2312"/>
          <w:sz w:val="32"/>
          <w:szCs w:val="32"/>
          <w:lang w:eastAsia="zh-CN"/>
        </w:rPr>
        <w:t>面试室</w:t>
      </w:r>
      <w:r>
        <w:rPr>
          <w:rFonts w:eastAsia="仿宋_GB2312"/>
          <w:sz w:val="32"/>
          <w:szCs w:val="32"/>
        </w:rPr>
        <w:t>与面试顺序号。在考生</w:t>
      </w:r>
      <w:r>
        <w:rPr>
          <w:rFonts w:hint="eastAsia" w:eastAsia="仿宋_GB2312"/>
          <w:sz w:val="32"/>
          <w:szCs w:val="32"/>
          <w:lang w:eastAsia="zh-CN"/>
        </w:rPr>
        <w:t>代表</w:t>
      </w:r>
      <w:r>
        <w:rPr>
          <w:rFonts w:eastAsia="仿宋_GB2312"/>
          <w:sz w:val="32"/>
          <w:szCs w:val="32"/>
        </w:rPr>
        <w:t>抽签处，每</w:t>
      </w:r>
      <w:r>
        <w:rPr>
          <w:rFonts w:hint="eastAsia" w:eastAsia="仿宋_GB2312"/>
          <w:sz w:val="32"/>
          <w:szCs w:val="32"/>
          <w:lang w:eastAsia="zh-CN"/>
        </w:rPr>
        <w:t>个候考集合室</w:t>
      </w:r>
      <w:r>
        <w:rPr>
          <w:rFonts w:eastAsia="仿宋_GB2312"/>
          <w:sz w:val="32"/>
          <w:szCs w:val="32"/>
        </w:rPr>
        <w:t>派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名考生代表抽签确定该</w:t>
      </w:r>
      <w:r>
        <w:rPr>
          <w:rFonts w:hint="eastAsia" w:eastAsia="仿宋_GB2312"/>
          <w:sz w:val="32"/>
          <w:szCs w:val="32"/>
          <w:lang w:eastAsia="zh-CN"/>
        </w:rPr>
        <w:t>候考集合室所对应的面试室</w:t>
      </w:r>
      <w:r>
        <w:rPr>
          <w:rFonts w:eastAsia="仿宋_GB2312"/>
          <w:sz w:val="32"/>
          <w:szCs w:val="32"/>
        </w:rPr>
        <w:t>。在候考</w:t>
      </w:r>
      <w:r>
        <w:rPr>
          <w:rFonts w:hint="eastAsia" w:eastAsia="仿宋_GB2312"/>
          <w:sz w:val="32"/>
          <w:szCs w:val="32"/>
          <w:lang w:eastAsia="zh-CN"/>
        </w:rPr>
        <w:t>集合</w:t>
      </w:r>
      <w:r>
        <w:rPr>
          <w:rFonts w:eastAsia="仿宋_GB2312"/>
          <w:sz w:val="32"/>
          <w:szCs w:val="32"/>
        </w:rPr>
        <w:t>室，每名考生抽签确定面试顺序号。考生不得交换抽签顺序号，应及时佩戴抽签顺序</w:t>
      </w:r>
      <w:r>
        <w:rPr>
          <w:rFonts w:hint="eastAsia" w:eastAsia="仿宋_GB2312"/>
          <w:sz w:val="32"/>
          <w:szCs w:val="32"/>
        </w:rPr>
        <w:t>号</w:t>
      </w:r>
      <w:r>
        <w:rPr>
          <w:rFonts w:eastAsia="仿宋_GB2312"/>
          <w:sz w:val="32"/>
          <w:szCs w:val="32"/>
        </w:rPr>
        <w:t>牌。</w:t>
      </w:r>
    </w:p>
    <w:p>
      <w:pPr>
        <w:widowControl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.考生应服从统一管理，文明</w:t>
      </w:r>
      <w:r>
        <w:rPr>
          <w:rFonts w:ascii="Times New Roman" w:hAnsi="Times New Roman" w:eastAsia="仿宋_GB2312"/>
          <w:color w:val="000000"/>
          <w:sz w:val="32"/>
          <w:szCs w:val="32"/>
        </w:rPr>
        <w:t>应试</w:t>
      </w:r>
      <w:r>
        <w:rPr>
          <w:rFonts w:eastAsia="仿宋_GB2312"/>
          <w:sz w:val="32"/>
          <w:szCs w:val="32"/>
        </w:rPr>
        <w:t>。不大声喧哗，不破坏卫生，</w:t>
      </w:r>
      <w:r>
        <w:rPr>
          <w:rFonts w:ascii="Times New Roman" w:hAnsi="Times New Roman" w:eastAsia="仿宋_GB2312"/>
          <w:color w:val="000000"/>
          <w:sz w:val="32"/>
          <w:szCs w:val="32"/>
        </w:rPr>
        <w:t>不在候考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集合</w:t>
      </w:r>
      <w:r>
        <w:rPr>
          <w:rFonts w:ascii="Times New Roman" w:hAnsi="Times New Roman" w:eastAsia="仿宋_GB2312"/>
          <w:color w:val="000000"/>
          <w:sz w:val="32"/>
          <w:szCs w:val="32"/>
        </w:rPr>
        <w:t>室、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面试室</w:t>
      </w:r>
      <w:r>
        <w:rPr>
          <w:rFonts w:ascii="Times New Roman" w:hAnsi="Times New Roman" w:eastAsia="仿宋_GB2312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候分室</w:t>
      </w:r>
      <w:r>
        <w:rPr>
          <w:rFonts w:ascii="Times New Roman" w:hAnsi="Times New Roman" w:eastAsia="仿宋_GB2312"/>
          <w:color w:val="000000"/>
          <w:sz w:val="32"/>
          <w:szCs w:val="32"/>
        </w:rPr>
        <w:t>内抽烟、嚼槟榔</w:t>
      </w:r>
      <w:r>
        <w:rPr>
          <w:rFonts w:eastAsia="仿宋_GB2312"/>
          <w:sz w:val="32"/>
          <w:szCs w:val="32"/>
        </w:rPr>
        <w:t>，不擅自离开候考</w:t>
      </w:r>
      <w:r>
        <w:rPr>
          <w:rFonts w:hint="eastAsia" w:eastAsia="仿宋_GB2312"/>
          <w:sz w:val="32"/>
          <w:szCs w:val="32"/>
          <w:lang w:eastAsia="zh-CN"/>
        </w:rPr>
        <w:t>集合</w:t>
      </w:r>
      <w:r>
        <w:rPr>
          <w:rFonts w:eastAsia="仿宋_GB2312"/>
          <w:sz w:val="32"/>
          <w:szCs w:val="32"/>
        </w:rPr>
        <w:t>室，特殊情况需经工作人员同意并陪同前往。</w:t>
      </w:r>
    </w:p>
    <w:p>
      <w:pPr>
        <w:widowControl/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.考生应遵守面试纪律，文明应考。</w:t>
      </w:r>
      <w:r>
        <w:rPr>
          <w:rFonts w:ascii="Times New Roman" w:hAnsi="Times New Roman" w:eastAsia="仿宋_GB2312"/>
          <w:sz w:val="32"/>
          <w:szCs w:val="32"/>
        </w:rPr>
        <w:t>不得穿戴有职业特征的服装，不带手机等通讯工具和电子穿戴设备进候考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集合</w:t>
      </w:r>
      <w:r>
        <w:rPr>
          <w:rFonts w:ascii="Times New Roman" w:hAnsi="Times New Roman" w:eastAsia="仿宋_GB2312"/>
          <w:sz w:val="32"/>
          <w:szCs w:val="32"/>
        </w:rPr>
        <w:t>室、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面试室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不佩戴手表或饰品进入面试</w:t>
      </w:r>
      <w:r>
        <w:rPr>
          <w:rFonts w:hint="eastAsia" w:eastAsia="仿宋_GB2312"/>
          <w:sz w:val="32"/>
          <w:szCs w:val="32"/>
          <w:lang w:eastAsia="zh-CN"/>
        </w:rPr>
        <w:t>室。</w:t>
      </w:r>
      <w:r>
        <w:rPr>
          <w:rFonts w:eastAsia="仿宋_GB2312"/>
          <w:sz w:val="32"/>
          <w:szCs w:val="32"/>
        </w:rPr>
        <w:t>面试过程中，不在题签上做任何标记，不以任何方式向考官或</w:t>
      </w:r>
      <w:r>
        <w:rPr>
          <w:rFonts w:hint="eastAsia" w:eastAsia="仿宋_GB2312"/>
          <w:sz w:val="32"/>
          <w:szCs w:val="32"/>
          <w:lang w:eastAsia="zh-CN"/>
        </w:rPr>
        <w:t>面试室</w:t>
      </w:r>
      <w:r>
        <w:rPr>
          <w:rFonts w:eastAsia="仿宋_GB2312"/>
          <w:sz w:val="32"/>
          <w:szCs w:val="32"/>
        </w:rPr>
        <w:t>工作人员透露本人姓名、毕业学校、工作单位等个人信息。</w:t>
      </w:r>
    </w:p>
    <w:p>
      <w:pPr>
        <w:spacing w:line="540" w:lineRule="exact"/>
        <w:ind w:firstLine="640" w:firstLineChars="200"/>
        <w:textAlignment w:val="baseline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.面试结束后，不得带走或损毁面试题签。到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指定候分室</w:t>
      </w:r>
      <w:r>
        <w:rPr>
          <w:rFonts w:eastAsia="仿宋_GB2312"/>
          <w:color w:val="000000"/>
          <w:kern w:val="0"/>
          <w:sz w:val="32"/>
          <w:szCs w:val="32"/>
        </w:rPr>
        <w:t>等候本人面试成绩，须保持安静，不得泄露面试试题信息。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知晓本人面试</w:t>
      </w:r>
      <w:r>
        <w:rPr>
          <w:rFonts w:eastAsia="仿宋_GB2312"/>
          <w:color w:val="000000"/>
          <w:kern w:val="0"/>
          <w:sz w:val="32"/>
          <w:szCs w:val="32"/>
        </w:rPr>
        <w:t>成绩后须立即离场，不在考点内逗留。</w:t>
      </w:r>
    </w:p>
    <w:p>
      <w:pPr>
        <w:spacing w:line="540" w:lineRule="exact"/>
        <w:ind w:firstLine="640" w:firstLineChars="200"/>
        <w:textAlignment w:val="baseline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eastAsia="仿宋_GB2312"/>
          <w:color w:val="000000"/>
          <w:kern w:val="0"/>
          <w:sz w:val="32"/>
          <w:szCs w:val="32"/>
        </w:rPr>
        <w:t>不得做违反考试公平公正安全原则的其他事情。</w:t>
      </w:r>
    </w:p>
    <w:p>
      <w:pPr>
        <w:spacing w:line="54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以上规定，如果违反，视情节轻重取消本次考试资格或宣布本次考试成绩无效，并按公务员考试相关纪律进行处理。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NGNjNWIyYzE2ZGFlMmU1ZTI5NzlmNGZhZTIxNzMifQ=="/>
  </w:docVars>
  <w:rsids>
    <w:rsidRoot w:val="22E54999"/>
    <w:rsid w:val="159F6314"/>
    <w:rsid w:val="181A4822"/>
    <w:rsid w:val="1EB97E3E"/>
    <w:rsid w:val="22E54999"/>
    <w:rsid w:val="2C8D1143"/>
    <w:rsid w:val="2FFD538E"/>
    <w:rsid w:val="3E3CF0F9"/>
    <w:rsid w:val="3F3F5382"/>
    <w:rsid w:val="3F7FB8F5"/>
    <w:rsid w:val="3F8EC789"/>
    <w:rsid w:val="3FBF02FA"/>
    <w:rsid w:val="5512068D"/>
    <w:rsid w:val="577D602A"/>
    <w:rsid w:val="5D7F6B21"/>
    <w:rsid w:val="64545FCA"/>
    <w:rsid w:val="6AFB4102"/>
    <w:rsid w:val="6BBFB0C2"/>
    <w:rsid w:val="6BEF0E88"/>
    <w:rsid w:val="6CB79710"/>
    <w:rsid w:val="6D3D00DA"/>
    <w:rsid w:val="6EE6EBD5"/>
    <w:rsid w:val="73DC2A48"/>
    <w:rsid w:val="7B272071"/>
    <w:rsid w:val="7B7D0AE8"/>
    <w:rsid w:val="7DBB08BC"/>
    <w:rsid w:val="7DDAEEA9"/>
    <w:rsid w:val="7EFE91A7"/>
    <w:rsid w:val="7FE2C353"/>
    <w:rsid w:val="7FF432DA"/>
    <w:rsid w:val="7FF5B989"/>
    <w:rsid w:val="97DC84DC"/>
    <w:rsid w:val="A7D97060"/>
    <w:rsid w:val="A8D7C969"/>
    <w:rsid w:val="AB7977AA"/>
    <w:rsid w:val="B4F64274"/>
    <w:rsid w:val="B93E80A9"/>
    <w:rsid w:val="BBFD4B4E"/>
    <w:rsid w:val="BDDAC45E"/>
    <w:rsid w:val="BFFF781B"/>
    <w:rsid w:val="CFB9FFD4"/>
    <w:rsid w:val="CFFDA01D"/>
    <w:rsid w:val="D7EB7E89"/>
    <w:rsid w:val="DDBE5FD4"/>
    <w:rsid w:val="EBFF1E12"/>
    <w:rsid w:val="ED5B2FE1"/>
    <w:rsid w:val="ED9B7C5B"/>
    <w:rsid w:val="EFD70A83"/>
    <w:rsid w:val="EFF7A97B"/>
    <w:rsid w:val="EFFE7381"/>
    <w:rsid w:val="F66CFCAC"/>
    <w:rsid w:val="FADB1FD6"/>
    <w:rsid w:val="FE5FD62F"/>
    <w:rsid w:val="FE67D84A"/>
    <w:rsid w:val="FE761D07"/>
    <w:rsid w:val="FE7D1B0B"/>
    <w:rsid w:val="FF29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727</Words>
  <Characters>739</Characters>
  <Lines>0</Lines>
  <Paragraphs>0</Paragraphs>
  <TotalTime>1</TotalTime>
  <ScaleCrop>false</ScaleCrop>
  <LinksUpToDate>false</LinksUpToDate>
  <CharactersWithSpaces>739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2021-05-26T17:39:00Z</dcterms:created>
  <dc:creator>Administrator</dc:creator>
  <cp:lastModifiedBy>kylin</cp:lastModifiedBy>
  <cp:lastPrinted>2022-08-06T05:20:00Z</cp:lastPrinted>
  <dcterms:modified xsi:type="dcterms:W3CDTF">2023-04-12T15:39:36Z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9AE5DD63F6C14A0986644AA5249A2DDE</vt:lpwstr>
  </property>
</Properties>
</file>