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遂宁市邮政管理局转任公务员人选推荐表</w:t>
      </w:r>
    </w:p>
    <w:tbl>
      <w:tblPr>
        <w:tblStyle w:val="2"/>
        <w:tblpPr w:leftFromText="180" w:rightFromText="180" w:vertAnchor="text" w:horzAnchor="page" w:tblpX="1180" w:tblpY="696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155"/>
        <w:gridCol w:w="1620"/>
        <w:gridCol w:w="1200"/>
        <w:gridCol w:w="1530"/>
        <w:gridCol w:w="1365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    岁)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 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 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  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 育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 育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现任职务、职级</w:t>
            </w:r>
          </w:p>
        </w:tc>
        <w:tc>
          <w:tcPr>
            <w:tcW w:w="7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现任职时间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任现职级时间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通讯地址、邮编、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7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转任岗位</w:t>
            </w:r>
          </w:p>
        </w:tc>
        <w:tc>
          <w:tcPr>
            <w:tcW w:w="7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2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</w:t>
            </w:r>
          </w:p>
        </w:tc>
        <w:tc>
          <w:tcPr>
            <w:tcW w:w="87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MjU2ZGE5ZjQ3YTMyNzVhMjVmMDUyYzNkYTNjMmIifQ=="/>
  </w:docVars>
  <w:rsids>
    <w:rsidRoot w:val="53203783"/>
    <w:rsid w:val="02067366"/>
    <w:rsid w:val="03A74512"/>
    <w:rsid w:val="07CA07CF"/>
    <w:rsid w:val="20360CA0"/>
    <w:rsid w:val="305A62E5"/>
    <w:rsid w:val="351101DD"/>
    <w:rsid w:val="352929B7"/>
    <w:rsid w:val="39FC21BB"/>
    <w:rsid w:val="4D3161C8"/>
    <w:rsid w:val="53203783"/>
    <w:rsid w:val="53964FD7"/>
    <w:rsid w:val="5B4D241F"/>
    <w:rsid w:val="6F0552F4"/>
    <w:rsid w:val="707D334E"/>
    <w:rsid w:val="79FE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2</TotalTime>
  <ScaleCrop>false</ScaleCrop>
  <LinksUpToDate>false</LinksUpToDate>
  <CharactersWithSpaces>151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2024-07-15T11:20:00Z</dcterms:created>
  <dc:creator>Administrator</dc:creator>
  <cp:lastModifiedBy>唐小林</cp:lastModifiedBy>
  <dcterms:modified xsi:type="dcterms:W3CDTF">2024-07-16T02:37:55Z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8BC9CD3C360F438EB9BDFECAF154AED1_11</vt:lpwstr>
  </property>
</Properties>
</file>