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开发区公办幼儿园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2018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年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  <w:lang w:val="en-US"/>
        </w:rPr>
        <w:t>7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月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非编教职工报名所需材料清单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"/>
        <w:gridCol w:w="458"/>
        <w:gridCol w:w="452"/>
        <w:gridCol w:w="66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9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位</w:t>
            </w:r>
          </w:p>
        </w:tc>
        <w:tc>
          <w:tcPr>
            <w:tcW w:w="4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普通高校应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生</w:t>
            </w:r>
          </w:p>
        </w:tc>
        <w:tc>
          <w:tcPr>
            <w:tcW w:w="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66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2018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届：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提供 《就业推荐表》、《就业协议书》原件及复印件。师范类毕业生还需提供师范类毕业生证明原件及复印件（由毕业院校的就业指导部门开具）。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届（未初次就业）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：提供学历学位证书、就业推荐表、就业报到证、《就业协议书》原件及复印件。本专科毕业生还需提供教师资格证书（或国家教师资格考试合格证明）和普通话证书原件及复印件。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身份证原件及复印件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主要荣誉证书原件及复印件，近期正面免冠一寸照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岗位要求的其他相关材料的原件及复印件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身份证原件及复印件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学历学位证书原件及复印件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3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专业技术职称证书原件及复印件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4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主要荣誉证书原件及复印件，近期正面免冠一寸照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5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4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劳动合同（聘用合同）、社险办出具（须盖公章）的参加社会保险证明（包含缴纳养老保险单位及缴纳养老保险具体年限）原件和复印件（如《杭州市基本养老保险缴费变动记录》）。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6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40" w:lineRule="atLeas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报考教师岗位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：还需提供教师资格证书和普通话等级证书的原件及复印件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7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40" w:lineRule="atLeas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报考医务保健人员岗位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：还需提供执业医生及以上资格或执业护士资格原件及复印件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8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40" w:lineRule="atLeas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报考财务人员岗位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：还需提供助理会计师证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  <w:lang w:val="en-US"/>
              </w:rPr>
              <w:t>9</w:t>
            </w:r>
          </w:p>
        </w:tc>
        <w:tc>
          <w:tcPr>
            <w:tcW w:w="66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70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4"/>
                <w:szCs w:val="24"/>
                <w:bdr w:val="none" w:color="auto" w:sz="0" w:space="0"/>
              </w:rPr>
              <w:t>岗位要求的其他材料和相关证书原件及复印件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FF0000"/>
          <w:spacing w:val="0"/>
          <w:sz w:val="24"/>
          <w:szCs w:val="24"/>
          <w:shd w:val="clear" w:fill="FFFFFF"/>
          <w:lang w:val="en-US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A0739"/>
    <w:rsid w:val="6D535020"/>
    <w:rsid w:val="78BA0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2018-07-05T02:06:00Z</dcterms:created>
  <dc:creator>呆纸</dc:creator>
  <cp:lastModifiedBy>呆纸</cp:lastModifiedBy>
  <dcterms:modified xsi:type="dcterms:W3CDTF">2018-07-05T02:07:21Z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