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rPr>
          <w:rFonts w:hint="eastAsia" w:ascii="仿宋_GB2312" w:eastAsia="仿宋_GB2312"/>
          <w:sz w:val="10"/>
          <w:szCs w:val="10"/>
        </w:rPr>
      </w:pPr>
      <w:r>
        <w:rPr>
          <w:rFonts w:hint="eastAsia" w:eastAsia="仿宋_GB2312"/>
          <w:b/>
          <w:sz w:val="32"/>
          <w:szCs w:val="32"/>
        </w:rPr>
        <w:t>吴中区教育局面向驻吴军人随军家属定向招聘教师资格审查登记表</w:t>
      </w:r>
    </w:p>
    <w:tbl>
      <w:tblPr>
        <w:tblStyle w:val="3"/>
        <w:tblW w:w="1039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566"/>
        <w:gridCol w:w="25"/>
        <w:gridCol w:w="385"/>
        <w:gridCol w:w="245"/>
        <w:gridCol w:w="141"/>
        <w:gridCol w:w="386"/>
        <w:gridCol w:w="71"/>
        <w:gridCol w:w="315"/>
        <w:gridCol w:w="178"/>
        <w:gridCol w:w="208"/>
        <w:gridCol w:w="386"/>
        <w:gridCol w:w="61"/>
        <w:gridCol w:w="219"/>
        <w:gridCol w:w="106"/>
        <w:gridCol w:w="386"/>
        <w:gridCol w:w="386"/>
        <w:gridCol w:w="210"/>
        <w:gridCol w:w="221"/>
        <w:gridCol w:w="348"/>
        <w:gridCol w:w="285"/>
        <w:gridCol w:w="101"/>
        <w:gridCol w:w="386"/>
        <w:gridCol w:w="408"/>
        <w:gridCol w:w="218"/>
        <w:gridCol w:w="149"/>
        <w:gridCol w:w="386"/>
        <w:gridCol w:w="386"/>
        <w:gridCol w:w="389"/>
        <w:gridCol w:w="19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</w:trPr>
        <w:tc>
          <w:tcPr>
            <w:tcW w:w="146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 名</w:t>
            </w:r>
          </w:p>
        </w:tc>
        <w:tc>
          <w:tcPr>
            <w:tcW w:w="1721" w:type="dxa"/>
            <w:gridSpan w:val="7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874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309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528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1528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66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（照  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65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身份证号码</w:t>
            </w:r>
          </w:p>
        </w:tc>
        <w:tc>
          <w:tcPr>
            <w:tcW w:w="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66" w:type="dxa"/>
            <w:vMerge w:val="continue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</w:trPr>
        <w:tc>
          <w:tcPr>
            <w:tcW w:w="2095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 w:val="24"/>
              </w:rPr>
              <w:t>毕业院校</w:t>
            </w:r>
          </w:p>
        </w:tc>
        <w:tc>
          <w:tcPr>
            <w:tcW w:w="3274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5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毕业时间</w:t>
            </w:r>
          </w:p>
        </w:tc>
        <w:tc>
          <w:tcPr>
            <w:tcW w:w="15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66" w:type="dxa"/>
            <w:vMerge w:val="continue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exact"/>
        </w:trPr>
        <w:tc>
          <w:tcPr>
            <w:tcW w:w="2095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   历</w:t>
            </w:r>
          </w:p>
        </w:tc>
        <w:tc>
          <w:tcPr>
            <w:tcW w:w="174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52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所学专业</w:t>
            </w:r>
          </w:p>
        </w:tc>
        <w:tc>
          <w:tcPr>
            <w:tcW w:w="305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66" w:type="dxa"/>
            <w:vMerge w:val="continue"/>
            <w:tcBorders>
              <w:left w:val="single" w:color="auto" w:sz="6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2095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3274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sz w:val="24"/>
              </w:rPr>
            </w:pPr>
          </w:p>
        </w:tc>
        <w:tc>
          <w:tcPr>
            <w:tcW w:w="174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户籍所在地</w:t>
            </w:r>
          </w:p>
        </w:tc>
        <w:tc>
          <w:tcPr>
            <w:tcW w:w="32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2095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家庭住址</w:t>
            </w:r>
          </w:p>
        </w:tc>
        <w:tc>
          <w:tcPr>
            <w:tcW w:w="8296" w:type="dxa"/>
            <w:gridSpan w:val="2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ordWrap w:val="0"/>
              <w:jc w:val="righ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（邮编：         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</w:trPr>
        <w:tc>
          <w:tcPr>
            <w:tcW w:w="1440" w:type="dxa"/>
            <w:gridSpan w:val="2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主</w:t>
            </w:r>
          </w:p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要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174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起止年月</w:t>
            </w:r>
          </w:p>
        </w:tc>
        <w:tc>
          <w:tcPr>
            <w:tcW w:w="7205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在何地、何单位、任何职   </w:t>
            </w:r>
            <w:r>
              <w:rPr>
                <w:rFonts w:hint="eastAsia" w:eastAsia="仿宋_GB2312"/>
                <w:b/>
                <w:sz w:val="24"/>
              </w:rPr>
              <w:t>（从初中开始填写）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4" w:hRule="atLeast"/>
        </w:trPr>
        <w:tc>
          <w:tcPr>
            <w:tcW w:w="1440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8951" w:type="dxa"/>
            <w:gridSpan w:val="28"/>
            <w:tcBorders>
              <w:top w:val="single" w:color="auto" w:sz="8" w:space="0"/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440" w:type="dxa"/>
            <w:gridSpan w:val="2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家庭</w:t>
            </w:r>
          </w:p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主要</w:t>
            </w:r>
          </w:p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成员</w:t>
            </w:r>
          </w:p>
        </w:tc>
        <w:tc>
          <w:tcPr>
            <w:tcW w:w="1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称谓</w:t>
            </w:r>
          </w:p>
        </w:tc>
        <w:tc>
          <w:tcPr>
            <w:tcW w:w="7698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 w:eastAsia="仿宋_GB2312"/>
                <w:sz w:val="24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440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698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440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7698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</w:trPr>
        <w:tc>
          <w:tcPr>
            <w:tcW w:w="1440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7698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2" w:hRule="atLeast"/>
        </w:trPr>
        <w:tc>
          <w:tcPr>
            <w:tcW w:w="1440" w:type="dxa"/>
            <w:gridSpan w:val="2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奖  惩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情  况</w:t>
            </w:r>
          </w:p>
        </w:tc>
        <w:tc>
          <w:tcPr>
            <w:tcW w:w="8951" w:type="dxa"/>
            <w:gridSpan w:val="2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0391" w:type="dxa"/>
            <w:gridSpan w:val="30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以上各项由报名者如实填写。一经发现作假，资格取消，责任由应聘者自负。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74" w:type="dxa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初审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意见</w:t>
            </w:r>
          </w:p>
        </w:tc>
        <w:tc>
          <w:tcPr>
            <w:tcW w:w="4274" w:type="dxa"/>
            <w:gridSpan w:val="17"/>
            <w:tcBorders>
              <w:top w:val="single" w:color="auto" w:sz="12" w:space="0"/>
              <w:left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ind w:right="240"/>
              <w:rPr>
                <w:rFonts w:hint="eastAsia" w:eastAsia="仿宋_GB2312"/>
                <w:sz w:val="24"/>
              </w:rPr>
            </w:pPr>
          </w:p>
          <w:p>
            <w:pPr>
              <w:ind w:right="240" w:firstLine="48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审核人（签名）：</w:t>
            </w:r>
          </w:p>
          <w:p>
            <w:pPr>
              <w:ind w:right="240" w:firstLine="48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2018年  月  日</w:t>
            </w:r>
          </w:p>
        </w:tc>
        <w:tc>
          <w:tcPr>
            <w:tcW w:w="854" w:type="dxa"/>
            <w:gridSpan w:val="3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验证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意见</w:t>
            </w:r>
          </w:p>
        </w:tc>
        <w:tc>
          <w:tcPr>
            <w:tcW w:w="4389" w:type="dxa"/>
            <w:gridSpan w:val="9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ind w:right="240"/>
              <w:rPr>
                <w:rFonts w:hint="eastAsia" w:eastAsia="仿宋_GB2312"/>
                <w:sz w:val="24"/>
              </w:rPr>
            </w:pPr>
          </w:p>
          <w:p>
            <w:pPr>
              <w:ind w:right="240" w:firstLine="720" w:firstLineChars="30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验证人（签名）：</w:t>
            </w:r>
          </w:p>
          <w:p>
            <w:pPr>
              <w:ind w:right="240" w:firstLine="720" w:firstLineChars="30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2018年  月  日</w:t>
            </w:r>
          </w:p>
        </w:tc>
      </w:tr>
    </w:tbl>
    <w:p>
      <w:r>
        <w:rPr>
          <w:rFonts w:hint="eastAsia" w:eastAsia="仿宋_GB2312"/>
          <w:sz w:val="24"/>
        </w:rPr>
        <w:t>注：</w:t>
      </w:r>
      <w:r>
        <w:rPr>
          <w:rFonts w:hint="eastAsia"/>
          <w:sz w:val="24"/>
        </w:rPr>
        <w:t>本表一式二份，教育局、人力资源和社会保障局各一份。</w:t>
      </w:r>
    </w:p>
    <w:sectPr>
      <w:pgSz w:w="11906" w:h="16838"/>
      <w:pgMar w:top="1134" w:right="1134" w:bottom="1134" w:left="1134" w:header="397" w:footer="591" w:gutter="0"/>
      <w:pgNumType w:fmt="numberInDash"/>
      <w:cols w:space="720" w:num="1"/>
      <w:docGrid w:type="lines" w:linePitch="595" w:charSpace="-34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A3584"/>
    <w:rsid w:val="1F8A3584"/>
    <w:rsid w:val="34C33DB8"/>
    <w:rsid w:val="4D3F40D9"/>
    <w:rsid w:val="5AAA35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2019-04-15T02:51:00Z</dcterms:created>
  <dc:creator>磨磨圈</dc:creator>
  <cp:lastModifiedBy>磨磨圈</cp:lastModifiedBy>
  <cp:lastPrinted>2019-04-26T03:33:08Z</cp:lastPrinted>
  <dcterms:modified xsi:type="dcterms:W3CDTF">2019-04-26T03:36:04Z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